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BB" w:rsidRDefault="00BB79BB" w:rsidP="00BB79BB">
      <w:pPr>
        <w:pStyle w:val="Titre"/>
      </w:pPr>
      <w:r>
        <w:t>PARCOURS AVENIR</w:t>
      </w:r>
    </w:p>
    <w:p w:rsidR="00BB79BB" w:rsidRPr="00A90BE5" w:rsidRDefault="00BB79BB" w:rsidP="00BB79BB">
      <w:pPr>
        <w:pStyle w:val="Titre2"/>
        <w:rPr>
          <w:sz w:val="32"/>
        </w:rPr>
      </w:pPr>
      <w:r w:rsidRPr="00A90BE5">
        <w:rPr>
          <w:sz w:val="32"/>
        </w:rPr>
        <w:t>NOTE AUX PARENTS et aux ELEVES de 3è sur l'ORIENTATION</w:t>
      </w:r>
    </w:p>
    <w:p w:rsidR="00BB79BB" w:rsidRDefault="00BB79BB" w:rsidP="00BB79BB"/>
    <w:p w:rsidR="00BB79BB" w:rsidRPr="00A90BE5" w:rsidRDefault="00BB79BB" w:rsidP="00BB79BB">
      <w:pPr>
        <w:rPr>
          <w:b/>
          <w:sz w:val="32"/>
        </w:rPr>
      </w:pPr>
      <w:r w:rsidRPr="00A90BE5">
        <w:rPr>
          <w:b/>
          <w:sz w:val="32"/>
        </w:rPr>
        <w:t xml:space="preserve">Le Parcours individuel </w:t>
      </w:r>
      <w:proofErr w:type="gramStart"/>
      <w:r w:rsidRPr="00A90BE5">
        <w:rPr>
          <w:b/>
          <w:sz w:val="32"/>
        </w:rPr>
        <w:t>d'information ,</w:t>
      </w:r>
      <w:proofErr w:type="gramEnd"/>
      <w:r w:rsidRPr="00A90BE5">
        <w:rPr>
          <w:b/>
          <w:sz w:val="32"/>
        </w:rPr>
        <w:t xml:space="preserve"> d'orientation et de découverte du</w:t>
      </w:r>
    </w:p>
    <w:p w:rsidR="00BB79BB" w:rsidRPr="00A90BE5" w:rsidRDefault="00BB79BB" w:rsidP="00BB79BB">
      <w:pPr>
        <w:rPr>
          <w:b/>
          <w:sz w:val="32"/>
        </w:rPr>
      </w:pPr>
      <w:proofErr w:type="gramStart"/>
      <w:r w:rsidRPr="00A90BE5">
        <w:rPr>
          <w:b/>
          <w:sz w:val="32"/>
        </w:rPr>
        <w:t>monde</w:t>
      </w:r>
      <w:proofErr w:type="gramEnd"/>
      <w:r w:rsidRPr="00A90BE5">
        <w:rPr>
          <w:b/>
          <w:sz w:val="32"/>
        </w:rPr>
        <w:t xml:space="preserve"> économique et professionnel</w:t>
      </w:r>
    </w:p>
    <w:p w:rsidR="00BB79BB" w:rsidRPr="00A90BE5" w:rsidRDefault="00BB79BB" w:rsidP="00BB79BB">
      <w:pPr>
        <w:rPr>
          <w:sz w:val="24"/>
        </w:rPr>
      </w:pPr>
      <w:r w:rsidRPr="00A90BE5">
        <w:rPr>
          <w:sz w:val="24"/>
        </w:rPr>
        <w:t>Il vise l'acquisition de compétences et de connaissances nécessaires pour se projeter</w:t>
      </w:r>
    </w:p>
    <w:p w:rsidR="00BB79BB" w:rsidRPr="00A90BE5" w:rsidRDefault="00BB79BB" w:rsidP="00BB79BB">
      <w:pPr>
        <w:rPr>
          <w:sz w:val="24"/>
        </w:rPr>
      </w:pPr>
      <w:proofErr w:type="gramStart"/>
      <w:r w:rsidRPr="00A90BE5">
        <w:rPr>
          <w:sz w:val="24"/>
        </w:rPr>
        <w:t>dans</w:t>
      </w:r>
      <w:proofErr w:type="gramEnd"/>
      <w:r w:rsidRPr="00A90BE5">
        <w:rPr>
          <w:sz w:val="24"/>
        </w:rPr>
        <w:t xml:space="preserve"> l'avenir et faire des choix raisonnés et éclairés... »</w:t>
      </w:r>
    </w:p>
    <w:p w:rsidR="00BB79BB" w:rsidRPr="00A90BE5" w:rsidRDefault="00BB79BB" w:rsidP="00BB79BB">
      <w:pPr>
        <w:rPr>
          <w:sz w:val="24"/>
        </w:rPr>
      </w:pPr>
      <w:r w:rsidRPr="00A90BE5">
        <w:rPr>
          <w:sz w:val="24"/>
        </w:rPr>
        <w:t xml:space="preserve">Loi d'orientation et de </w:t>
      </w:r>
      <w:proofErr w:type="spellStart"/>
      <w:r w:rsidRPr="00A90BE5">
        <w:rPr>
          <w:sz w:val="24"/>
        </w:rPr>
        <w:t>programmat</w:t>
      </w:r>
      <w:proofErr w:type="spellEnd"/>
      <w:r w:rsidRPr="00A90BE5">
        <w:rPr>
          <w:sz w:val="24"/>
        </w:rPr>
        <w:t xml:space="preserve">° </w:t>
      </w:r>
      <w:proofErr w:type="spellStart"/>
      <w:r w:rsidRPr="00A90BE5">
        <w:rPr>
          <w:sz w:val="24"/>
        </w:rPr>
        <w:t>pr</w:t>
      </w:r>
      <w:proofErr w:type="spellEnd"/>
      <w:r w:rsidRPr="00A90BE5">
        <w:rPr>
          <w:sz w:val="24"/>
        </w:rPr>
        <w:t xml:space="preserve"> la refondation de l'école de la république du 8 juillet 2013</w:t>
      </w:r>
    </w:p>
    <w:p w:rsidR="00BB79BB" w:rsidRPr="00A90BE5" w:rsidRDefault="00BB79BB" w:rsidP="00BB79BB">
      <w:pPr>
        <w:rPr>
          <w:sz w:val="24"/>
        </w:rPr>
      </w:pPr>
      <w:r w:rsidRPr="00A90BE5">
        <w:rPr>
          <w:sz w:val="24"/>
        </w:rPr>
        <w:t xml:space="preserve">Les actions qui concourent à cette démarche au collège </w:t>
      </w:r>
      <w:r w:rsidR="00A90BE5">
        <w:rPr>
          <w:sz w:val="24"/>
        </w:rPr>
        <w:t>ont été</w:t>
      </w:r>
      <w:r w:rsidRPr="00A90BE5">
        <w:rPr>
          <w:sz w:val="24"/>
        </w:rPr>
        <w:t xml:space="preserve"> progressivement mises en place en </w:t>
      </w:r>
      <w:r w:rsidR="00A90BE5">
        <w:rPr>
          <w:sz w:val="24"/>
        </w:rPr>
        <w:t>6è, 5è</w:t>
      </w:r>
      <w:r w:rsidRPr="00A90BE5">
        <w:rPr>
          <w:sz w:val="24"/>
        </w:rPr>
        <w:t xml:space="preserve">, </w:t>
      </w:r>
    </w:p>
    <w:p w:rsidR="00BB79BB" w:rsidRPr="00A90BE5" w:rsidRDefault="00A90BE5" w:rsidP="00BB79BB">
      <w:pPr>
        <w:rPr>
          <w:sz w:val="24"/>
        </w:rPr>
      </w:pPr>
      <w:r w:rsidRPr="00A90BE5">
        <w:rPr>
          <w:sz w:val="24"/>
        </w:rPr>
        <w:t>puis</w:t>
      </w:r>
      <w:r w:rsidR="00BB79BB" w:rsidRPr="00A90BE5">
        <w:rPr>
          <w:sz w:val="24"/>
        </w:rPr>
        <w:t xml:space="preserve"> en </w:t>
      </w:r>
      <w:proofErr w:type="gramStart"/>
      <w:r w:rsidR="00BB79BB" w:rsidRPr="00A90BE5">
        <w:rPr>
          <w:sz w:val="24"/>
        </w:rPr>
        <w:t>4ème ,</w:t>
      </w:r>
      <w:proofErr w:type="gramEnd"/>
      <w:r w:rsidR="00BB79BB" w:rsidRPr="00A90BE5">
        <w:rPr>
          <w:sz w:val="24"/>
        </w:rPr>
        <w:t xml:space="preserve"> votre enfant a bénéficié d’une séquence d'observation en milieu</w:t>
      </w:r>
      <w:r w:rsidRPr="00A90BE5">
        <w:rPr>
          <w:sz w:val="24"/>
        </w:rPr>
        <w:t xml:space="preserve"> professionnel qui lui</w:t>
      </w:r>
      <w:r w:rsidR="00BB79BB" w:rsidRPr="00A90BE5">
        <w:rPr>
          <w:sz w:val="24"/>
        </w:rPr>
        <w:t xml:space="preserve"> a permis </w:t>
      </w:r>
      <w:r w:rsidRPr="00A90BE5">
        <w:rPr>
          <w:sz w:val="24"/>
        </w:rPr>
        <w:t xml:space="preserve">d'améliorer sa </w:t>
      </w:r>
      <w:r w:rsidR="00BB79BB" w:rsidRPr="00A90BE5">
        <w:rPr>
          <w:sz w:val="24"/>
        </w:rPr>
        <w:t>connaissance de l</w:t>
      </w:r>
      <w:r w:rsidRPr="00A90BE5">
        <w:rPr>
          <w:sz w:val="24"/>
        </w:rPr>
        <w:t xml:space="preserve">'environnement économique, ses </w:t>
      </w:r>
      <w:r w:rsidR="00BB79BB" w:rsidRPr="00A90BE5">
        <w:rPr>
          <w:sz w:val="24"/>
        </w:rPr>
        <w:t xml:space="preserve"> représentations professionnelles, de découvrir quelques fonctions des entreprises, des administrations ou des artisans.</w:t>
      </w:r>
    </w:p>
    <w:p w:rsidR="00BB79BB" w:rsidRPr="00A90BE5" w:rsidRDefault="00BB79BB" w:rsidP="00BB79BB">
      <w:pPr>
        <w:rPr>
          <w:sz w:val="24"/>
        </w:rPr>
      </w:pPr>
      <w:r w:rsidRPr="00A90BE5">
        <w:rPr>
          <w:sz w:val="24"/>
        </w:rPr>
        <w:t xml:space="preserve">La démarche initiée se poursuit et porte sur </w:t>
      </w:r>
    </w:p>
    <w:p w:rsidR="00BB79BB" w:rsidRPr="00A90BE5" w:rsidRDefault="00BB79BB" w:rsidP="00BB79BB">
      <w:pPr>
        <w:rPr>
          <w:sz w:val="24"/>
        </w:rPr>
      </w:pPr>
      <w:r w:rsidRPr="00A90BE5">
        <w:rPr>
          <w:rStyle w:val="Titre3Car"/>
          <w:sz w:val="24"/>
        </w:rPr>
        <w:t>Un travail personnel de recherche</w:t>
      </w:r>
      <w:r w:rsidRPr="00A90BE5">
        <w:rPr>
          <w:sz w:val="24"/>
        </w:rPr>
        <w:t xml:space="preserve">, qui permet à l'élève de s'engager personnellement dans son projet d'orientation : questionnaire, tests sur ses valeurs, </w:t>
      </w:r>
      <w:proofErr w:type="gramStart"/>
      <w:r w:rsidRPr="00A90BE5">
        <w:rPr>
          <w:sz w:val="24"/>
        </w:rPr>
        <w:t>intérêts ,</w:t>
      </w:r>
      <w:proofErr w:type="gramEnd"/>
      <w:r w:rsidRPr="00A90BE5">
        <w:rPr>
          <w:sz w:val="24"/>
        </w:rPr>
        <w:t xml:space="preserve"> personnalité pour apprendre à mieux se connaître, un travail chaque semaine à réaliser afin d’avancer doucement mais concrète</w:t>
      </w:r>
      <w:r w:rsidR="00A90BE5" w:rsidRPr="00A90BE5">
        <w:rPr>
          <w:sz w:val="24"/>
        </w:rPr>
        <w:t xml:space="preserve">ment  pour </w:t>
      </w:r>
      <w:r w:rsidRPr="00A90BE5">
        <w:rPr>
          <w:sz w:val="24"/>
        </w:rPr>
        <w:t>anticiper l’</w:t>
      </w:r>
      <w:r w:rsidR="00A90BE5" w:rsidRPr="00A90BE5">
        <w:rPr>
          <w:sz w:val="24"/>
        </w:rPr>
        <w:t>orientation  mais aussi</w:t>
      </w:r>
      <w:r w:rsidRPr="00A90BE5">
        <w:rPr>
          <w:sz w:val="24"/>
        </w:rPr>
        <w:t xml:space="preserve"> </w:t>
      </w:r>
      <w:r w:rsidR="00A90BE5" w:rsidRPr="00A90BE5">
        <w:rPr>
          <w:sz w:val="24"/>
        </w:rPr>
        <w:t xml:space="preserve"> pour mieux formuler </w:t>
      </w:r>
      <w:r w:rsidRPr="00A90BE5">
        <w:rPr>
          <w:sz w:val="24"/>
        </w:rPr>
        <w:t>les vœux en milieu puis en fin d’année de 3è.</w:t>
      </w:r>
    </w:p>
    <w:p w:rsidR="00BB79BB" w:rsidRPr="00A90BE5" w:rsidRDefault="00A90BE5" w:rsidP="00BB79BB">
      <w:pPr>
        <w:rPr>
          <w:sz w:val="24"/>
        </w:rPr>
      </w:pPr>
      <w:r>
        <w:rPr>
          <w:rStyle w:val="Titre3Car"/>
          <w:sz w:val="24"/>
        </w:rPr>
        <w:t>L</w:t>
      </w:r>
      <w:r w:rsidR="00BB79BB" w:rsidRPr="00A90BE5">
        <w:rPr>
          <w:rStyle w:val="Titre3Car"/>
          <w:sz w:val="24"/>
        </w:rPr>
        <w:t>a découverte des métiers</w:t>
      </w:r>
      <w:r w:rsidR="00BB79BB" w:rsidRPr="00A90BE5">
        <w:rPr>
          <w:sz w:val="24"/>
        </w:rPr>
        <w:t>, avec des rencontres individuelles auprès de professionnels à l'occasion des manifestations prévues à cet effet (forum des métiers...)</w:t>
      </w:r>
    </w:p>
    <w:p w:rsidR="00BB79BB" w:rsidRPr="00A90BE5" w:rsidRDefault="00A90BE5" w:rsidP="00BB79BB">
      <w:pPr>
        <w:rPr>
          <w:sz w:val="24"/>
        </w:rPr>
      </w:pPr>
      <w:r>
        <w:rPr>
          <w:rStyle w:val="Titre3Car"/>
          <w:sz w:val="24"/>
        </w:rPr>
        <w:t>L</w:t>
      </w:r>
      <w:r w:rsidR="00BB79BB" w:rsidRPr="00A90BE5">
        <w:rPr>
          <w:rStyle w:val="Titre3Car"/>
          <w:sz w:val="24"/>
        </w:rPr>
        <w:t>a découverte des formations</w:t>
      </w:r>
      <w:r w:rsidR="00BB79BB" w:rsidRPr="00A90BE5">
        <w:rPr>
          <w:sz w:val="24"/>
        </w:rPr>
        <w:t xml:space="preserve">, grâce à des séances </w:t>
      </w:r>
      <w:proofErr w:type="gramStart"/>
      <w:r w:rsidR="00BB79BB" w:rsidRPr="00A90BE5">
        <w:rPr>
          <w:sz w:val="24"/>
        </w:rPr>
        <w:t>d'information ,</w:t>
      </w:r>
      <w:proofErr w:type="gramEnd"/>
      <w:r w:rsidR="00BB79BB" w:rsidRPr="00A90BE5">
        <w:rPr>
          <w:sz w:val="24"/>
        </w:rPr>
        <w:t xml:space="preserve"> aux portes ouvertes des établissements de formation, aux mini-stages en LP notamment...</w:t>
      </w:r>
    </w:p>
    <w:p w:rsidR="00BB79BB" w:rsidRPr="00A90BE5" w:rsidRDefault="00A90BE5" w:rsidP="00BB79BB">
      <w:pPr>
        <w:rPr>
          <w:sz w:val="24"/>
        </w:rPr>
      </w:pPr>
      <w:r>
        <w:rPr>
          <w:rStyle w:val="Titre3Car"/>
          <w:sz w:val="24"/>
        </w:rPr>
        <w:t>U</w:t>
      </w:r>
      <w:r w:rsidR="00BB79BB" w:rsidRPr="00A90BE5">
        <w:rPr>
          <w:rStyle w:val="Titre3Car"/>
          <w:sz w:val="24"/>
        </w:rPr>
        <w:t>n entretien individualisé d’orientation</w:t>
      </w:r>
      <w:r w:rsidR="00BB79BB" w:rsidRPr="00A90BE5">
        <w:rPr>
          <w:sz w:val="24"/>
        </w:rPr>
        <w:t xml:space="preserve">, qui permet de faire la synthèse de ses différentes recherches, de ses capacités, en cohérence avec son niveau scolaire en présence du Chef d’ Etablissement, de la conseillère d’Orientation, du Professeur Principal, des Parents et de </w:t>
      </w:r>
      <w:proofErr w:type="gramStart"/>
      <w:r w:rsidR="00BB79BB" w:rsidRPr="00A90BE5">
        <w:rPr>
          <w:sz w:val="24"/>
        </w:rPr>
        <w:t>l’ Elève</w:t>
      </w:r>
      <w:proofErr w:type="gramEnd"/>
    </w:p>
    <w:p w:rsidR="00BB79BB" w:rsidRPr="00A90BE5" w:rsidRDefault="00BB79BB" w:rsidP="00BB79BB">
      <w:pPr>
        <w:rPr>
          <w:sz w:val="24"/>
        </w:rPr>
      </w:pPr>
      <w:r w:rsidRPr="00A90BE5">
        <w:rPr>
          <w:sz w:val="24"/>
        </w:rPr>
        <w:t xml:space="preserve">Cela implique de la part des élèves </w:t>
      </w:r>
      <w:r w:rsidRPr="00A90BE5">
        <w:rPr>
          <w:b/>
          <w:sz w:val="24"/>
        </w:rPr>
        <w:t>une attitude active :</w:t>
      </w:r>
    </w:p>
    <w:p w:rsidR="00BB79BB" w:rsidRPr="00A90BE5" w:rsidRDefault="00BB79BB" w:rsidP="00BB79BB">
      <w:pPr>
        <w:rPr>
          <w:b/>
          <w:sz w:val="24"/>
        </w:rPr>
      </w:pPr>
      <w:proofErr w:type="gramStart"/>
      <w:r w:rsidRPr="00A90BE5">
        <w:rPr>
          <w:b/>
          <w:sz w:val="24"/>
        </w:rPr>
        <w:t>demande</w:t>
      </w:r>
      <w:proofErr w:type="gramEnd"/>
      <w:r w:rsidRPr="00A90BE5">
        <w:rPr>
          <w:b/>
          <w:sz w:val="24"/>
        </w:rPr>
        <w:t xml:space="preserve"> de </w:t>
      </w:r>
      <w:proofErr w:type="spellStart"/>
      <w:r w:rsidRPr="00A90BE5">
        <w:rPr>
          <w:b/>
          <w:sz w:val="24"/>
        </w:rPr>
        <w:t>rdv</w:t>
      </w:r>
      <w:proofErr w:type="spellEnd"/>
      <w:r w:rsidRPr="00A90BE5">
        <w:rPr>
          <w:b/>
          <w:sz w:val="24"/>
        </w:rPr>
        <w:t xml:space="preserve"> avec la COP, constitution d'un « classeur Orientation », utilisation d’applications</w:t>
      </w:r>
    </w:p>
    <w:p w:rsidR="00BB79BB" w:rsidRPr="00A90BE5" w:rsidRDefault="00BB79BB" w:rsidP="00BB79BB">
      <w:pPr>
        <w:rPr>
          <w:b/>
          <w:sz w:val="24"/>
        </w:rPr>
      </w:pPr>
      <w:proofErr w:type="gramStart"/>
      <w:r w:rsidRPr="00A90BE5">
        <w:rPr>
          <w:b/>
          <w:sz w:val="24"/>
        </w:rPr>
        <w:t>diverses</w:t>
      </w:r>
      <w:proofErr w:type="gramEnd"/>
      <w:r w:rsidRPr="00A90BE5">
        <w:rPr>
          <w:b/>
          <w:sz w:val="24"/>
        </w:rPr>
        <w:t>, recherches sur internet, se déplacer aux portes ouvertes, se rendre en mini stage ou</w:t>
      </w:r>
    </w:p>
    <w:p w:rsidR="00BB79BB" w:rsidRPr="00A90BE5" w:rsidRDefault="00BB79BB" w:rsidP="00BB79BB">
      <w:pPr>
        <w:rPr>
          <w:b/>
          <w:sz w:val="24"/>
        </w:rPr>
      </w:pPr>
      <w:proofErr w:type="gramStart"/>
      <w:r w:rsidRPr="00A90BE5">
        <w:rPr>
          <w:b/>
          <w:sz w:val="24"/>
        </w:rPr>
        <w:t>l’on</w:t>
      </w:r>
      <w:proofErr w:type="gramEnd"/>
      <w:r w:rsidRPr="00A90BE5">
        <w:rPr>
          <w:b/>
          <w:sz w:val="24"/>
        </w:rPr>
        <w:t xml:space="preserve"> s’est inscrit sans faire </w:t>
      </w:r>
      <w:proofErr w:type="spellStart"/>
      <w:r w:rsidRPr="00A90BE5">
        <w:rPr>
          <w:b/>
          <w:sz w:val="24"/>
        </w:rPr>
        <w:t>faux-bond</w:t>
      </w:r>
      <w:proofErr w:type="spellEnd"/>
      <w:r w:rsidRPr="00A90BE5">
        <w:rPr>
          <w:b/>
          <w:sz w:val="24"/>
        </w:rPr>
        <w:t>.</w:t>
      </w:r>
    </w:p>
    <w:p w:rsidR="00BB79BB" w:rsidRPr="00A90BE5" w:rsidRDefault="00BB79BB" w:rsidP="00BB79BB">
      <w:pPr>
        <w:rPr>
          <w:sz w:val="24"/>
        </w:rPr>
      </w:pPr>
      <w:r w:rsidRPr="00A90BE5">
        <w:rPr>
          <w:sz w:val="24"/>
        </w:rPr>
        <w:t>Cela contribue au développement de leur personnalité et de leur autonomie afin d'améliorer leur</w:t>
      </w:r>
    </w:p>
    <w:p w:rsidR="00BB79BB" w:rsidRPr="00A90BE5" w:rsidRDefault="00BB79BB" w:rsidP="00BB79BB">
      <w:pPr>
        <w:rPr>
          <w:sz w:val="24"/>
        </w:rPr>
      </w:pPr>
      <w:proofErr w:type="gramStart"/>
      <w:r w:rsidRPr="00A90BE5">
        <w:rPr>
          <w:sz w:val="24"/>
        </w:rPr>
        <w:t>réussite</w:t>
      </w:r>
      <w:proofErr w:type="gramEnd"/>
      <w:r w:rsidRPr="00A90BE5">
        <w:rPr>
          <w:sz w:val="24"/>
        </w:rPr>
        <w:t xml:space="preserve"> au collège et au-delà pour leur avenir.</w:t>
      </w:r>
    </w:p>
    <w:p w:rsidR="00BB79BB" w:rsidRPr="00A90BE5" w:rsidRDefault="00BB79BB" w:rsidP="00BB79BB">
      <w:pPr>
        <w:rPr>
          <w:b/>
          <w:sz w:val="24"/>
        </w:rPr>
      </w:pPr>
      <w:r w:rsidRPr="00A90BE5">
        <w:rPr>
          <w:b/>
          <w:sz w:val="24"/>
        </w:rPr>
        <w:t>A savoir : Ce parcours AVENIR pourra être présenté à l’oral du DNB en 3è</w:t>
      </w:r>
    </w:p>
    <w:sectPr w:rsidR="00BB79BB" w:rsidRPr="00A90BE5" w:rsidSect="00BB79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BB79BB"/>
    <w:rsid w:val="00642223"/>
    <w:rsid w:val="00A90BE5"/>
    <w:rsid w:val="00BB79BB"/>
    <w:rsid w:val="00C227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223"/>
  </w:style>
  <w:style w:type="paragraph" w:styleId="Titre2">
    <w:name w:val="heading 2"/>
    <w:basedOn w:val="Normal"/>
    <w:next w:val="Normal"/>
    <w:link w:val="Titre2Car"/>
    <w:uiPriority w:val="9"/>
    <w:unhideWhenUsed/>
    <w:qFormat/>
    <w:rsid w:val="00BB79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B79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B79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B79BB"/>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BB79B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B79B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367</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CHABLE</dc:creator>
  <cp:lastModifiedBy>Corinne CHABLE</cp:lastModifiedBy>
  <cp:revision>1</cp:revision>
  <cp:lastPrinted>2024-07-06T14:08:00Z</cp:lastPrinted>
  <dcterms:created xsi:type="dcterms:W3CDTF">2024-07-06T13:52:00Z</dcterms:created>
  <dcterms:modified xsi:type="dcterms:W3CDTF">2024-07-06T14:38:00Z</dcterms:modified>
</cp:coreProperties>
</file>